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39" w:rsidRPr="006D1539" w:rsidRDefault="006D1539" w:rsidP="006D1539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Kraków: Odbiór i wywóz odpadów dla ośrodków szkoleniowych Krajowej Szkoły Sądownictwa i Prokuratury, ul. Przy Rondzie 5, 31-547 Kraków</w:t>
      </w:r>
      <w:r w:rsidRPr="006D1539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6D1539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11001 - 2012; data zamieszczenia: 11.01.2012</w:t>
      </w:r>
      <w:r w:rsidRPr="006D1539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usługi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6D1539" w:rsidRPr="006D1539" w:rsidRDefault="006D1539" w:rsidP="006D1539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, ul. Przy Rondzie 5, 31-547 Kraków, woj. małopolskie, tel. 12 617 94 10, faks 12 617 94 11.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 prawa publicznego.</w:t>
      </w:r>
    </w:p>
    <w:p w:rsidR="006D1539" w:rsidRPr="006D1539" w:rsidRDefault="006D1539" w:rsidP="006D1539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Odbiór i wywóz odpadów dla ośrodków szkoleniowych Krajowej Szkoły Sądownictwa i Prokuratury, ul. Przy Rondzie 5, 31-547 Kraków.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zagospodarowanie odpadów. Odpady wskazane w każdej części odbierane będą z ośrodków szkoleniowych Krajowej Szkoły Sądownictwa i Prokuratury, zgodnie z adresem wskazanym w formularzu oferty (załącznik nr 2 do SIWZ) w odniesieniu do każdej części. Wykonawca odpowiada za zagospodarowanie odpadów (tj. odzysk, unieszkodliwianie). Odpady niesegregowane (w tym frakcja sucha), będą gromadzone w kontenerach o pojemnościach wskazanych w formularzu oferty (załącznik nr 2 do SIWZ) w odniesieniu do każdej części, będących w posiadaniu Wykonawcy usługi, a użyczonych Zamawiającemu na czas realizacji usługi. Transport odpadów odbywać się będzie samochodami ciężarowymi, umożliwiającymi samoczynny załadunek w/w kontenerów. Odbiór odpadów odbywać się będzie w dni powszednie, wskazane w opisie przedmiotu zamówienia. Szczegółowy opis przedmiotu zamówienia określony został w załączniku nr 1 do SIWZ..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Wspólny Słownik Zamówień (CPV):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90.50.00.00-2, 90.40.00.00-1.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Czy dopuszcza się złożenie oferty częściowej: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liczba części: 7.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II.1.7) Czy dopuszcza się złożenie oferty wariantowej: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6D1539" w:rsidRPr="006D1539" w:rsidRDefault="006D1539" w:rsidP="006D1539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31.12.2012.</w:t>
      </w:r>
    </w:p>
    <w:p w:rsidR="006D1539" w:rsidRPr="006D1539" w:rsidRDefault="006D1539" w:rsidP="006D1539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6D1539" w:rsidRPr="006D1539" w:rsidRDefault="006D1539" w:rsidP="006D1539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6D1539" w:rsidRPr="006D1539" w:rsidRDefault="006D1539" w:rsidP="006D1539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6D1539" w:rsidRPr="006D1539" w:rsidRDefault="006D1539" w:rsidP="006D1539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6D1539" w:rsidRPr="006D1539" w:rsidRDefault="006D1539" w:rsidP="006D1539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Wykonawca spełni ten warunek, jeżeli posiada zezwolenie na prowadzenie działalności w zakresie zbierania i transportu odpadów zgodnie z art. 28 ustawy o odpadach z 27 kwietnia 2001 r. (Dz. U. z 2007 r. Nr 39, poz. 251 z </w:t>
      </w:r>
      <w:proofErr w:type="spellStart"/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>późn</w:t>
      </w:r>
      <w:proofErr w:type="spellEnd"/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>. zm.).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D1539" w:rsidRPr="006D1539" w:rsidRDefault="006D1539" w:rsidP="006D1539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6D1539" w:rsidRPr="006D1539" w:rsidRDefault="006D1539" w:rsidP="006D1539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koncesję, zezwolenie lub licencję </w:t>
      </w:r>
    </w:p>
    <w:p w:rsidR="006D1539" w:rsidRPr="006D1539" w:rsidRDefault="006D1539" w:rsidP="006D1539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6D1539" w:rsidRPr="006D1539" w:rsidRDefault="006D1539" w:rsidP="006D1539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 </w:t>
      </w:r>
    </w:p>
    <w:p w:rsidR="006D1539" w:rsidRPr="006D1539" w:rsidRDefault="006D1539" w:rsidP="006D1539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składania wniosków o dopuszczenie do udziału w postępowaniu o udzielenie zamówienia albo składania ofert, a w stosunku do osób fizycznych oświadczenie w zakresie art. 24 ust. 1 pkt 2 ustawy </w:t>
      </w:r>
    </w:p>
    <w:p w:rsidR="006D1539" w:rsidRPr="006D1539" w:rsidRDefault="006D1539" w:rsidP="006D1539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6D1539" w:rsidRPr="006D1539" w:rsidRDefault="006D1539" w:rsidP="006D1539">
      <w:p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6D1539" w:rsidRPr="006D1539" w:rsidRDefault="006D1539" w:rsidP="006D1539">
      <w:p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6D1539" w:rsidRPr="006D1539" w:rsidRDefault="006D1539" w:rsidP="006D1539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6D1539" w:rsidRPr="006D1539" w:rsidRDefault="006D1539" w:rsidP="006D1539">
      <w:pPr>
        <w:numPr>
          <w:ilvl w:val="0"/>
          <w:numId w:val="3"/>
        </w:numPr>
        <w:spacing w:after="0" w:line="400" w:lineRule="atLeast"/>
        <w:ind w:left="675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III.4.3.2)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zaświadczenie właściwego organu sądowego lub administracyjnego miejsca zamieszkania albo zamieszkania osoby, której dokumenty dotyczą, w zakresie określonym w art. 24 ust. 1 pkt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6D1539" w:rsidRPr="006D1539" w:rsidRDefault="006D1539" w:rsidP="006D1539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 Czy przeprowadzona będzie aukcja elektroniczna: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 xml:space="preserve">Czy przewiduje się istotne zmiany postanowień zawartej umowy w stosunku do treści oferty, na podstawie której dokonano wyboru wykonawcy: 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Prokuratury, ul. Przy Rondzie 5, 31-547 Kraków, pokój 328.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19.01.2012 godzina 12:00, miejsce: Krajowa Szkoła Sądownictwa i Prokuratury, ul. Przy Rondzie 5, 31-547 Kraków, Kancelaria Ogólna pokój 419, IV </w:t>
      </w:r>
      <w:proofErr w:type="spellStart"/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>pietro</w:t>
      </w:r>
      <w:proofErr w:type="spellEnd"/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20"/>
          <w:szCs w:val="20"/>
          <w:lang w:eastAsia="pl-PL"/>
        </w:rPr>
      </w:pPr>
      <w:r w:rsidRPr="006D1539">
        <w:rPr>
          <w:rFonts w:ascii="Verdana" w:eastAsia="Times New Roman" w:hAnsi="Verdana" w:cs="Arial CE"/>
          <w:color w:val="000000"/>
          <w:sz w:val="20"/>
          <w:szCs w:val="20"/>
          <w:lang w:eastAsia="pl-PL"/>
        </w:rPr>
        <w:t>ZAŁĄCZNIK I - INFORMACJE DOTYCZĄCE OFERT CZĘŚCIOWYCH</w:t>
      </w: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1 </w:t>
      </w: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Ośrodek Szkoleniowy w Dębem 05-140 Serock.</w:t>
      </w:r>
    </w:p>
    <w:p w:rsidR="006D1539" w:rsidRPr="006D1539" w:rsidRDefault="006D1539" w:rsidP="006D1539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wywóz odpadów innych niż niebezpieczne, wyszczególnionych w Katalogu odpadów stanowiącym załącznik do Rozporządzenia Ministra Środowiska z dnia 27 września 2001 r. w sprawie katalogu odpadów (Dz. U. z 2001 r. Nr 112 poz. 1206). Przedmiot zamówienia nie obejmuje odbioru i wywozu odpadów niebezpiecznych wyszczególnionych w w/w Katalogu..</w:t>
      </w:r>
    </w:p>
    <w:p w:rsidR="006D1539" w:rsidRPr="006D1539" w:rsidRDefault="006D1539" w:rsidP="006D1539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90.50.00.00-2, 90.40.00.00-1.</w:t>
      </w:r>
    </w:p>
    <w:p w:rsidR="006D1539" w:rsidRPr="006D1539" w:rsidRDefault="006D1539" w:rsidP="006D1539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31.12.2012.</w:t>
      </w:r>
    </w:p>
    <w:p w:rsidR="006D1539" w:rsidRPr="006D1539" w:rsidRDefault="006D1539" w:rsidP="006D1539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6D1539" w:rsidRPr="006D1539" w:rsidRDefault="006D1539" w:rsidP="006D1539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2 </w:t>
      </w: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Ośrodek Szkoleniowy Jurysta w Jastrzębiej Górze ul. Rozewska 44, 84-104 Jastrzębia Góra.</w:t>
      </w:r>
    </w:p>
    <w:p w:rsidR="006D1539" w:rsidRPr="006D1539" w:rsidRDefault="006D1539" w:rsidP="006D1539">
      <w:pPr>
        <w:numPr>
          <w:ilvl w:val="0"/>
          <w:numId w:val="5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wywóz odpadów innych niż niebezpieczne, wyszczególnionych w Katalogu odpadów stanowiącym załącznik do Rozporządzenia Ministra Środowiska z dnia 27 września 2001 r. w sprawie katalogu odpadów (Dz. U. z 2001 r. Nr 112 poz. 1206). Przedmiot 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zamówienia nie obejmuje odbioru i wywozu odpadów niebezpiecznych wyszczególnionych w w/w Katalogu..</w:t>
      </w:r>
    </w:p>
    <w:p w:rsidR="006D1539" w:rsidRPr="006D1539" w:rsidRDefault="006D1539" w:rsidP="006D1539">
      <w:pPr>
        <w:numPr>
          <w:ilvl w:val="0"/>
          <w:numId w:val="5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90.50.00.00-2, 90.40.00.00-1.</w:t>
      </w:r>
    </w:p>
    <w:p w:rsidR="006D1539" w:rsidRPr="006D1539" w:rsidRDefault="006D1539" w:rsidP="006D1539">
      <w:pPr>
        <w:numPr>
          <w:ilvl w:val="0"/>
          <w:numId w:val="5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31.12.2012.</w:t>
      </w:r>
    </w:p>
    <w:p w:rsidR="006D1539" w:rsidRPr="006D1539" w:rsidRDefault="006D1539" w:rsidP="006D1539">
      <w:pPr>
        <w:numPr>
          <w:ilvl w:val="0"/>
          <w:numId w:val="5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6D1539" w:rsidRPr="006D1539" w:rsidRDefault="006D1539" w:rsidP="006D1539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3 </w:t>
      </w: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Ośrodek Szkoleniowy Jurysta, Małe </w:t>
      </w:r>
      <w:proofErr w:type="spellStart"/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>Swornegacie</w:t>
      </w:r>
      <w:proofErr w:type="spellEnd"/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- ul. Karsińska 8, 89-608 </w:t>
      </w:r>
      <w:proofErr w:type="spellStart"/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>Swornegacie</w:t>
      </w:r>
      <w:proofErr w:type="spellEnd"/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6D1539" w:rsidRPr="006D1539" w:rsidRDefault="006D1539" w:rsidP="006D1539">
      <w:pPr>
        <w:numPr>
          <w:ilvl w:val="0"/>
          <w:numId w:val="6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wywóz odpadów innych niż niebezpieczne, wyszczególnionych w Katalogu odpadów stanowiącym załącznik do Rozporządzenia Ministra Środowiska z dnia 27 września 2001 r. w sprawie katalogu odpadów (Dz. U. z 2001 r. Nr 112 poz. 1206). Przedmiot zamówienia nie obejmuje odbioru i wywozu odpadów niebezpiecznych wyszczególnionych w w/w Katalogu..</w:t>
      </w:r>
    </w:p>
    <w:p w:rsidR="006D1539" w:rsidRPr="006D1539" w:rsidRDefault="006D1539" w:rsidP="006D1539">
      <w:pPr>
        <w:numPr>
          <w:ilvl w:val="0"/>
          <w:numId w:val="6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90.50.00.00-2, 90.40.00.00-1.</w:t>
      </w:r>
    </w:p>
    <w:p w:rsidR="006D1539" w:rsidRPr="006D1539" w:rsidRDefault="006D1539" w:rsidP="006D1539">
      <w:pPr>
        <w:numPr>
          <w:ilvl w:val="0"/>
          <w:numId w:val="6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31.12.2012.</w:t>
      </w:r>
    </w:p>
    <w:p w:rsidR="006D1539" w:rsidRPr="006D1539" w:rsidRDefault="006D1539" w:rsidP="006D1539">
      <w:pPr>
        <w:numPr>
          <w:ilvl w:val="0"/>
          <w:numId w:val="6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6D1539" w:rsidRPr="006D1539" w:rsidRDefault="006D1539" w:rsidP="006D1539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4 </w:t>
      </w: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Ośrodek Szkoleniowy Temida w Świnoujściu ul. Kasprowicza 3, 72-600 Świnoujście.</w:t>
      </w:r>
    </w:p>
    <w:p w:rsidR="006D1539" w:rsidRPr="006D1539" w:rsidRDefault="006D1539" w:rsidP="006D1539">
      <w:pPr>
        <w:numPr>
          <w:ilvl w:val="0"/>
          <w:numId w:val="7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wywóz odpadów innych niż niebezpieczne, wyszczególnionych w Katalogu odpadów stanowiącym załącznik do Rozporządzenia Ministra Środowiska z dnia 27 września 2001 r. w sprawie katalogu odpadów (Dz. U. z 2001 r. Nr 112 poz. 1206). Przedmiot zamówienia nie obejmuje odbioru i wywozu odpadów niebezpiecznych wyszczególnionych w w/w Katalogu..</w:t>
      </w:r>
    </w:p>
    <w:p w:rsidR="006D1539" w:rsidRPr="006D1539" w:rsidRDefault="006D1539" w:rsidP="006D1539">
      <w:pPr>
        <w:numPr>
          <w:ilvl w:val="0"/>
          <w:numId w:val="7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90.50.00.00-2, 90.40.00.00-1.</w:t>
      </w:r>
    </w:p>
    <w:p w:rsidR="006D1539" w:rsidRPr="006D1539" w:rsidRDefault="006D1539" w:rsidP="006D1539">
      <w:pPr>
        <w:numPr>
          <w:ilvl w:val="0"/>
          <w:numId w:val="7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31.12.2012.</w:t>
      </w:r>
    </w:p>
    <w:p w:rsidR="006D1539" w:rsidRPr="006D1539" w:rsidRDefault="006D1539" w:rsidP="006D1539">
      <w:pPr>
        <w:numPr>
          <w:ilvl w:val="0"/>
          <w:numId w:val="7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6D1539" w:rsidRPr="006D1539" w:rsidRDefault="006D1539" w:rsidP="006D1539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5 </w:t>
      </w: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Ośrodek Szkoleniowy </w:t>
      </w:r>
      <w:proofErr w:type="spellStart"/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>Albrechtówka</w:t>
      </w:r>
      <w:proofErr w:type="spellEnd"/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w Kazimierzu Dolnym </w:t>
      </w:r>
      <w:proofErr w:type="spellStart"/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>Albrechtówka</w:t>
      </w:r>
      <w:proofErr w:type="spellEnd"/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5, 24-120 Kazimierz Dolny nad Wisłą.</w:t>
      </w:r>
    </w:p>
    <w:p w:rsidR="006D1539" w:rsidRPr="006D1539" w:rsidRDefault="006D1539" w:rsidP="006D1539">
      <w:pPr>
        <w:numPr>
          <w:ilvl w:val="0"/>
          <w:numId w:val="8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wywóz odpadów innych niż niebezpieczne, wyszczególnionych w Katalogu odpadów stanowiącym załącznik do Rozporządzenia Ministra Środowiska z dnia 27 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września 2001 r. w sprawie katalogu odpadów (Dz. U. z 2001 r. Nr 112 poz. 1206). Przedmiot zamówienia nie obejmuje odbioru i wywozu odpadów niebezpiecznych wyszczególnionych w w/w Katalogu..</w:t>
      </w:r>
    </w:p>
    <w:p w:rsidR="006D1539" w:rsidRPr="006D1539" w:rsidRDefault="006D1539" w:rsidP="006D1539">
      <w:pPr>
        <w:numPr>
          <w:ilvl w:val="0"/>
          <w:numId w:val="8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90.50.00.00-2, 90.40.00.00-1.</w:t>
      </w:r>
    </w:p>
    <w:p w:rsidR="006D1539" w:rsidRPr="006D1539" w:rsidRDefault="006D1539" w:rsidP="006D1539">
      <w:pPr>
        <w:numPr>
          <w:ilvl w:val="0"/>
          <w:numId w:val="8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31.12.2012.</w:t>
      </w:r>
    </w:p>
    <w:p w:rsidR="006D1539" w:rsidRPr="006D1539" w:rsidRDefault="006D1539" w:rsidP="006D1539">
      <w:pPr>
        <w:numPr>
          <w:ilvl w:val="0"/>
          <w:numId w:val="8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6D1539" w:rsidRPr="006D1539" w:rsidRDefault="006D1539" w:rsidP="006D1539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6 </w:t>
      </w: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Ośrodek Szkoleniowy w Okunince nad Jeziorem Białym, 22-232 Okuninka.</w:t>
      </w:r>
    </w:p>
    <w:p w:rsidR="006D1539" w:rsidRPr="006D1539" w:rsidRDefault="006D1539" w:rsidP="006D1539">
      <w:pPr>
        <w:numPr>
          <w:ilvl w:val="0"/>
          <w:numId w:val="9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wywóz odpadów innych niż niebezpieczne, wyszczególnionych w Katalogu odpadów stanowiącym załącznik do Rozporządzenia Ministra Środowiska z dnia 27 września 2001 r. w sprawie katalogu odpadów (Dz. U. z 2001 r. Nr 112 poz. 1206). Przedmiot zamówienia nie obejmuje odbioru i wywozu odpadów niebezpiecznych wyszczególnionych w w/w Katalogu..</w:t>
      </w:r>
    </w:p>
    <w:p w:rsidR="006D1539" w:rsidRPr="006D1539" w:rsidRDefault="006D1539" w:rsidP="006D1539">
      <w:pPr>
        <w:numPr>
          <w:ilvl w:val="0"/>
          <w:numId w:val="9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90.50.00.00-2, 90.40.00.00-1.</w:t>
      </w:r>
    </w:p>
    <w:p w:rsidR="006D1539" w:rsidRPr="006D1539" w:rsidRDefault="006D1539" w:rsidP="006D1539">
      <w:pPr>
        <w:numPr>
          <w:ilvl w:val="0"/>
          <w:numId w:val="9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30.09.2012.</w:t>
      </w:r>
    </w:p>
    <w:p w:rsidR="006D1539" w:rsidRPr="006D1539" w:rsidRDefault="006D1539" w:rsidP="006D1539">
      <w:pPr>
        <w:numPr>
          <w:ilvl w:val="0"/>
          <w:numId w:val="9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6D1539" w:rsidRPr="006D1539" w:rsidRDefault="006D1539" w:rsidP="006D1539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6D1539" w:rsidRPr="006D1539" w:rsidRDefault="006D1539" w:rsidP="006D153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7 </w:t>
      </w: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Ośrodek Szkoleniowy Lex w Pogorzelicy Al. Wojska Polskiego 10, 72-350 Pogorzelica.</w:t>
      </w:r>
    </w:p>
    <w:p w:rsidR="006D1539" w:rsidRPr="006D1539" w:rsidRDefault="006D1539" w:rsidP="006D1539">
      <w:pPr>
        <w:numPr>
          <w:ilvl w:val="0"/>
          <w:numId w:val="10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wywóz odpadów innych niż niebezpieczne, wyszczególnionych w Katalogu odpadów stanowiącym załącznik do Rozporządzenia Ministra Środowiska z dnia 27 września 2001 r. w sprawie katalogu odpadów (Dz. U. z 2001 r. Nr 112 poz. 1206). Przedmiot zamówienia nie obejmuje odbioru i wywozu odpadów niebezpiecznych wyszczególnionych w w/w Katalogu..</w:t>
      </w:r>
    </w:p>
    <w:p w:rsidR="006D1539" w:rsidRPr="006D1539" w:rsidRDefault="006D1539" w:rsidP="006D1539">
      <w:pPr>
        <w:numPr>
          <w:ilvl w:val="0"/>
          <w:numId w:val="10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90.50.00.00-2, 90.40.00.00-1.</w:t>
      </w:r>
    </w:p>
    <w:p w:rsidR="006D1539" w:rsidRPr="006D1539" w:rsidRDefault="006D1539" w:rsidP="006D1539">
      <w:pPr>
        <w:numPr>
          <w:ilvl w:val="0"/>
          <w:numId w:val="10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31.12.2012.</w:t>
      </w:r>
    </w:p>
    <w:p w:rsidR="006D1539" w:rsidRPr="006D1539" w:rsidRDefault="006D1539" w:rsidP="006D1539">
      <w:pPr>
        <w:numPr>
          <w:ilvl w:val="0"/>
          <w:numId w:val="10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D153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6D1539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626E43" w:rsidRDefault="00626E43">
      <w:bookmarkStart w:id="0" w:name="_GoBack"/>
      <w:bookmarkEnd w:id="0"/>
    </w:p>
    <w:sectPr w:rsidR="00626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042D"/>
    <w:multiLevelType w:val="multilevel"/>
    <w:tmpl w:val="A56C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95CBE"/>
    <w:multiLevelType w:val="multilevel"/>
    <w:tmpl w:val="7A4E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D7774"/>
    <w:multiLevelType w:val="multilevel"/>
    <w:tmpl w:val="C502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44EEC"/>
    <w:multiLevelType w:val="multilevel"/>
    <w:tmpl w:val="D6F2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76ED6"/>
    <w:multiLevelType w:val="multilevel"/>
    <w:tmpl w:val="C510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63576"/>
    <w:multiLevelType w:val="multilevel"/>
    <w:tmpl w:val="60EC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F3380C"/>
    <w:multiLevelType w:val="multilevel"/>
    <w:tmpl w:val="CC1A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042926"/>
    <w:multiLevelType w:val="multilevel"/>
    <w:tmpl w:val="C56E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307D77"/>
    <w:multiLevelType w:val="multilevel"/>
    <w:tmpl w:val="2882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DC6510"/>
    <w:multiLevelType w:val="multilevel"/>
    <w:tmpl w:val="B03E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39"/>
    <w:rsid w:val="00037A71"/>
    <w:rsid w:val="00626E43"/>
    <w:rsid w:val="006D1539"/>
    <w:rsid w:val="00C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1731</Words>
  <Characters>10386</Characters>
  <Application>Microsoft Office Word</Application>
  <DocSecurity>0</DocSecurity>
  <Lines>86</Lines>
  <Paragraphs>24</Paragraphs>
  <ScaleCrop>false</ScaleCrop>
  <Company>Krajowa Szkoła Sądownictwa i Prokuratury</Company>
  <LinksUpToDate>false</LinksUpToDate>
  <CharactersWithSpaces>12093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Sułkowska-Sajdak</dc:creator>
  <cp:lastModifiedBy>Iwona Sułkowska-Sajdak</cp:lastModifiedBy>
  <cp:revision>1</cp:revision>
  <dcterms:created xsi:type="dcterms:W3CDTF">2012-01-11T13:19:00Z</dcterms:created>
  <dcterms:modified xsi:type="dcterms:W3CDTF">2012-01-11T13:20:00Z</dcterms:modified>
</cp:coreProperties>
</file>